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9AB2F" w14:textId="77777777" w:rsidR="00EE78B5" w:rsidRPr="004B3AC1" w:rsidRDefault="00E672B6">
      <w:pPr>
        <w:rPr>
          <w:u w:val="single"/>
        </w:rPr>
      </w:pPr>
      <w:r w:rsidRPr="004B3AC1">
        <w:rPr>
          <w:u w:val="single"/>
        </w:rPr>
        <w:t>Grading for paper assig</w:t>
      </w:r>
      <w:r w:rsidR="00342366" w:rsidRPr="004B3AC1">
        <w:rPr>
          <w:u w:val="single"/>
        </w:rPr>
        <w:t>n</w:t>
      </w:r>
      <w:r w:rsidR="00C64EAB">
        <w:rPr>
          <w:u w:val="single"/>
        </w:rPr>
        <w:t>ment</w:t>
      </w:r>
    </w:p>
    <w:p w14:paraId="45E8E9FD" w14:textId="77777777" w:rsidR="001F2BA4" w:rsidRDefault="00342366">
      <w:r>
        <w:t xml:space="preserve">I will be grading this paper primarily on: </w:t>
      </w:r>
    </w:p>
    <w:p w14:paraId="1365666E" w14:textId="77777777" w:rsidR="001F2BA4" w:rsidRDefault="001F2BA4" w:rsidP="001F2BA4">
      <w:pPr>
        <w:pStyle w:val="ListParagraph"/>
        <w:numPr>
          <w:ilvl w:val="0"/>
          <w:numId w:val="2"/>
        </w:numPr>
      </w:pPr>
      <w:r>
        <w:t xml:space="preserve">meeting the requirements (page number, addressing the questions in the instructions) </w:t>
      </w:r>
    </w:p>
    <w:p w14:paraId="3417436F" w14:textId="77777777" w:rsidR="001F2BA4" w:rsidRDefault="001F2BA4" w:rsidP="001F2BA4">
      <w:pPr>
        <w:pStyle w:val="ListParagraph"/>
        <w:numPr>
          <w:ilvl w:val="0"/>
          <w:numId w:val="2"/>
        </w:numPr>
      </w:pPr>
      <w:r>
        <w:t>readability (grammar, syntax, spelling, punctuation, etc)</w:t>
      </w:r>
    </w:p>
    <w:p w14:paraId="7B82B903" w14:textId="77777777" w:rsidR="001F2BA4" w:rsidRDefault="001F2BA4" w:rsidP="001F2BA4">
      <w:pPr>
        <w:pStyle w:val="ListParagraph"/>
        <w:numPr>
          <w:ilvl w:val="0"/>
          <w:numId w:val="2"/>
        </w:numPr>
      </w:pPr>
      <w:r>
        <w:t xml:space="preserve">ability to express your opinions and logic in a clear way (your opinions are just that - </w:t>
      </w:r>
      <w:r w:rsidRPr="001F2BA4">
        <w:rPr>
          <w:i/>
        </w:rPr>
        <w:t>yours</w:t>
      </w:r>
      <w:r>
        <w:t xml:space="preserve">, and if they differ from mine this does not affect your grade), </w:t>
      </w:r>
    </w:p>
    <w:p w14:paraId="61009110" w14:textId="77777777" w:rsidR="00342366" w:rsidRDefault="001F2BA4" w:rsidP="001F2BA4">
      <w:pPr>
        <w:pStyle w:val="ListParagraph"/>
        <w:numPr>
          <w:ilvl w:val="0"/>
          <w:numId w:val="2"/>
        </w:numPr>
      </w:pPr>
      <w:r>
        <w:t>and finally…formatting (APA)</w:t>
      </w:r>
    </w:p>
    <w:p w14:paraId="6DC9FF15" w14:textId="77777777" w:rsidR="001F2BA4" w:rsidRDefault="001F2BA4">
      <w:r>
        <w:t xml:space="preserve">I will subtract 2 points for each formatting error (but you will not be penalized if the same error is committed repeatedly, only for each independent type of error).  </w:t>
      </w:r>
    </w:p>
    <w:p w14:paraId="794BB486" w14:textId="264619CC" w:rsidR="001F2BA4" w:rsidRDefault="001F2BA4">
      <w:r>
        <w:t xml:space="preserve">If the page requirement is not met you will lose </w:t>
      </w:r>
      <w:r w:rsidR="005E4E26">
        <w:t xml:space="preserve">10 </w:t>
      </w:r>
      <w:r>
        <w:t>(a full letter grade)</w:t>
      </w:r>
      <w:r w:rsidR="00E2162E">
        <w:t xml:space="preserve">.  </w:t>
      </w:r>
    </w:p>
    <w:p w14:paraId="566B54CE" w14:textId="06DA1892" w:rsidR="00E2162E" w:rsidRPr="00E2162E" w:rsidRDefault="00E2162E">
      <w:r w:rsidRPr="00E2162E">
        <w:rPr>
          <w:b/>
          <w:bCs/>
          <w:u w:val="single"/>
        </w:rPr>
        <w:t xml:space="preserve">Important: </w:t>
      </w:r>
      <w:r>
        <w:rPr>
          <w:b/>
          <w:bCs/>
          <w:u w:val="single"/>
        </w:rPr>
        <w:t xml:space="preserve"> </w:t>
      </w:r>
      <w:r>
        <w:t xml:space="preserve">The main body of the paper must be at least 4 pages, not more than 7 (double spaced).  The title page, abstract, and references are not part of the main body.   </w:t>
      </w:r>
    </w:p>
    <w:p w14:paraId="68596819" w14:textId="77777777" w:rsidR="001F2BA4" w:rsidRDefault="001F2BA4">
      <w:r>
        <w:t>If the paper is not double-spaced, everywhere, you will lose 5 pts</w:t>
      </w:r>
    </w:p>
    <w:p w14:paraId="48FB64D1" w14:textId="77777777" w:rsidR="001F2BA4" w:rsidRDefault="001F2BA4">
      <w:r>
        <w:t>If the font is not Times New Roman 12 pt, everywhere, you will lose 5 points</w:t>
      </w:r>
    </w:p>
    <w:p w14:paraId="6F5788AE" w14:textId="77777777" w:rsidR="001F2BA4" w:rsidRDefault="001F2BA4">
      <w:r>
        <w:t>If you include subheadings you will lose 5 pts</w:t>
      </w:r>
    </w:p>
    <w:p w14:paraId="0C23647D" w14:textId="1C026667" w:rsidR="001F2BA4" w:rsidRPr="00863CE0" w:rsidRDefault="001F2BA4">
      <w:pPr>
        <w:rPr>
          <w:color w:val="FF0000"/>
          <w:u w:val="single"/>
        </w:rPr>
      </w:pPr>
      <w:r>
        <w:t>If any sections of the paper are missing (e.g., abstract) you will lose 10 pts</w:t>
      </w:r>
      <w:r w:rsidR="00341434">
        <w:t xml:space="preserve"> </w:t>
      </w:r>
    </w:p>
    <w:p w14:paraId="44D2CAD4" w14:textId="6B651D80" w:rsidR="001F2BA4" w:rsidRDefault="001F2BA4">
      <w:r>
        <w:t>If the word “awkward” appears 6 or more times you will lose a full letter grade (readability is important!)</w:t>
      </w:r>
      <w:r w:rsidR="00341434">
        <w:t xml:space="preserve"> </w:t>
      </w:r>
    </w:p>
    <w:p w14:paraId="65BC026D" w14:textId="77777777" w:rsidR="001F2BA4" w:rsidRDefault="001F2BA4"/>
    <w:p w14:paraId="78B60083" w14:textId="77777777" w:rsidR="001F2BA4" w:rsidRDefault="001F2BA4">
      <w:r>
        <w:t>I reserve the right to add points to your paper if, for example, it is exceptionally well-written/thought out but several other types of errors were made</w:t>
      </w:r>
    </w:p>
    <w:p w14:paraId="793E9786" w14:textId="77777777" w:rsidR="001F2BA4" w:rsidRDefault="001F2BA4"/>
    <w:sectPr w:rsidR="001F2BA4" w:rsidSect="00EE7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E04D3"/>
    <w:multiLevelType w:val="hybridMultilevel"/>
    <w:tmpl w:val="A5183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A5DFD"/>
    <w:multiLevelType w:val="hybridMultilevel"/>
    <w:tmpl w:val="F1141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2B6"/>
    <w:rsid w:val="001B5858"/>
    <w:rsid w:val="001F2BA4"/>
    <w:rsid w:val="00341434"/>
    <w:rsid w:val="00342366"/>
    <w:rsid w:val="00483B74"/>
    <w:rsid w:val="004B3AC1"/>
    <w:rsid w:val="005E4E26"/>
    <w:rsid w:val="0067181D"/>
    <w:rsid w:val="00693124"/>
    <w:rsid w:val="00863CE0"/>
    <w:rsid w:val="009B6F6F"/>
    <w:rsid w:val="00C64EAB"/>
    <w:rsid w:val="00CC1A15"/>
    <w:rsid w:val="00D87E8F"/>
    <w:rsid w:val="00E2162E"/>
    <w:rsid w:val="00E672B6"/>
    <w:rsid w:val="00E82CF2"/>
    <w:rsid w:val="00E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0890E"/>
  <w15:docId w15:val="{A8E12D7C-DAB3-4E7F-8624-767698EC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8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- Dearborn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Morris, Michael</cp:lastModifiedBy>
  <cp:revision>3</cp:revision>
  <dcterms:created xsi:type="dcterms:W3CDTF">2021-04-06T11:55:00Z</dcterms:created>
  <dcterms:modified xsi:type="dcterms:W3CDTF">2021-04-06T18:32:00Z</dcterms:modified>
</cp:coreProperties>
</file>